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5416b51f83840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téléphone</w:t>
      </w:r>
    </w:p>
    <w:p>
      <w:pPr>
        <w:jc w:val="right"/>
      </w:pPr>
      <w:r>
        <w:rPr>
          <w:lang w:val="fr-FR"/>
          <w:rFonts w:ascii="Calibri" w:hAnsi="Calibri" w:cs="Calibri" w:eastAsia="Calibri"/>
          <w:sz w:val="22"/>
          <w:szCs w:val="22"/>
        </w:rPr>
        <w:t>Groupama</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de votre agence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la présente de ma volonté de résilier mon contrat (indiquer la nature et le numéro du contrat) souscrit auprès de l’agence Groupama (indiquer le nom et les coordonnées de l’agence).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Choisir entre les deux options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aux dispositions générales de vente, je m’engage à respecter un préavis de (indiquer la durée du préavis si nécessaire) et vous serais donc reconnaissant de procéder à la résiliation du contrat à la date du (indiquer la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Puisqu’aucun préavis n’est nécessaire à cette résiliation, je vous serais reconnaissant de procéder à la résiliation du contrat dès la date du (indiquer la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Sachez que je me tiens à votre entière disposition pour vous communiquer, si nécessaire, toutes les informations utiles à ma démarche.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 par écrit,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Recevez,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efd384412fd435c" /><Relationship Type="http://schemas.openxmlformats.org/officeDocument/2006/relationships/numbering" Target="/word/numbering.xml" Id="Rf00b5f8a188b4c4b" /><Relationship Type="http://schemas.openxmlformats.org/officeDocument/2006/relationships/settings" Target="/word/settings.xml" Id="R7f452fc42a6e485c" /></Relationships>
</file>